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975" w:rsidRDefault="00A71258" w:rsidP="00FC7975">
      <w:pPr>
        <w:jc w:val="center"/>
        <w:rPr>
          <w:rFonts w:ascii="Tahoma" w:hAnsi="Tahoma" w:cs="Tahoma"/>
          <w:b/>
          <w:sz w:val="28"/>
          <w:szCs w:val="28"/>
        </w:rPr>
      </w:pPr>
      <w:r w:rsidRPr="00FC7975">
        <w:rPr>
          <w:rFonts w:ascii="Tahoma" w:hAnsi="Tahoma" w:cs="Tahoma"/>
          <w:b/>
          <w:sz w:val="28"/>
          <w:szCs w:val="28"/>
        </w:rPr>
        <w:t>Satzung über die Form der öffentlichen Bekanntmachung vom 22. September 2020</w:t>
      </w:r>
    </w:p>
    <w:p w:rsidR="00A71258" w:rsidRDefault="00A71258" w:rsidP="00FC7975">
      <w:pPr>
        <w:jc w:val="center"/>
        <w:rPr>
          <w:rFonts w:ascii="Tahoma" w:hAnsi="Tahoma" w:cs="Tahoma"/>
          <w:b/>
          <w:sz w:val="28"/>
          <w:szCs w:val="28"/>
        </w:rPr>
      </w:pPr>
      <w:r w:rsidRPr="00FC7975">
        <w:rPr>
          <w:rFonts w:ascii="Tahoma" w:hAnsi="Tahoma" w:cs="Tahoma"/>
          <w:b/>
          <w:sz w:val="28"/>
          <w:szCs w:val="28"/>
        </w:rPr>
        <w:t>(Bekanntmachungssatzung)</w:t>
      </w:r>
    </w:p>
    <w:p w:rsidR="00E670C5" w:rsidRPr="00FC7975" w:rsidRDefault="00E670C5" w:rsidP="00FC7975">
      <w:pPr>
        <w:jc w:val="center"/>
        <w:rPr>
          <w:rFonts w:ascii="Tahoma" w:hAnsi="Tahoma" w:cs="Tahoma"/>
          <w:b/>
          <w:sz w:val="28"/>
          <w:szCs w:val="28"/>
        </w:rPr>
      </w:pPr>
    </w:p>
    <w:p w:rsidR="00A71258" w:rsidRPr="00FC7975" w:rsidRDefault="00A71258" w:rsidP="00FC7975">
      <w:pPr>
        <w:spacing w:line="240" w:lineRule="auto"/>
        <w:rPr>
          <w:rFonts w:ascii="Tahoma" w:hAnsi="Tahoma" w:cs="Tahoma"/>
          <w:sz w:val="24"/>
          <w:szCs w:val="24"/>
        </w:rPr>
      </w:pPr>
      <w:r w:rsidRPr="00FC7975">
        <w:rPr>
          <w:rFonts w:ascii="Tahoma" w:hAnsi="Tahoma" w:cs="Tahoma"/>
          <w:sz w:val="24"/>
          <w:szCs w:val="24"/>
        </w:rPr>
        <w:t xml:space="preserve">Aufgrund von § 4 der Gemeindeordnung für Baden-Württemberg (GemO) in der Fassung vom 24. Juli 2000, zuletzt geändert durch Gesetz vom 19. Juni 2018 in Verbindung mit § 1 der Verordnung des Innenministeriums zur Durchführung der Gemeindeordnung Baden-Württemberg vom 11. Dezember 2000, zuletzt geändert durch Art. 5 des Gesetzes </w:t>
      </w:r>
      <w:r w:rsidR="00BE2112">
        <w:rPr>
          <w:rFonts w:ascii="Tahoma" w:hAnsi="Tahoma" w:cs="Tahoma"/>
          <w:sz w:val="24"/>
          <w:szCs w:val="24"/>
        </w:rPr>
        <w:t xml:space="preserve">zur Änderung kommunalverfassungsrechtlicher Vorschriften vom </w:t>
      </w:r>
      <w:r w:rsidRPr="00FC7975">
        <w:rPr>
          <w:rFonts w:ascii="Tahoma" w:hAnsi="Tahoma" w:cs="Tahoma"/>
          <w:sz w:val="24"/>
          <w:szCs w:val="24"/>
        </w:rPr>
        <w:t>28. Oktober 2015 hat der Gemeinderat der Gemeinde Hilzingen am 22. September 2020 folgende Satzung beschlossen:</w:t>
      </w:r>
    </w:p>
    <w:p w:rsidR="00A71258" w:rsidRPr="00FC7975" w:rsidRDefault="00A71258" w:rsidP="00A71258">
      <w:pPr>
        <w:rPr>
          <w:rFonts w:ascii="Tahoma" w:hAnsi="Tahoma" w:cs="Tahoma"/>
          <w:sz w:val="24"/>
          <w:szCs w:val="24"/>
        </w:rPr>
      </w:pPr>
    </w:p>
    <w:p w:rsidR="00A71258" w:rsidRPr="00FC7975" w:rsidRDefault="00A71258" w:rsidP="00FC7975">
      <w:pPr>
        <w:jc w:val="center"/>
        <w:rPr>
          <w:rFonts w:ascii="Tahoma" w:hAnsi="Tahoma" w:cs="Tahoma"/>
          <w:b/>
          <w:sz w:val="24"/>
          <w:szCs w:val="24"/>
        </w:rPr>
      </w:pPr>
      <w:r w:rsidRPr="00FC7975">
        <w:rPr>
          <w:rFonts w:ascii="Tahoma" w:hAnsi="Tahoma" w:cs="Tahoma"/>
          <w:b/>
          <w:sz w:val="24"/>
          <w:szCs w:val="24"/>
        </w:rPr>
        <w:t>§ 1</w:t>
      </w:r>
    </w:p>
    <w:p w:rsidR="00A71258" w:rsidRPr="00FC7975" w:rsidRDefault="00A71258" w:rsidP="00FC7975">
      <w:pPr>
        <w:jc w:val="center"/>
        <w:rPr>
          <w:rFonts w:ascii="Tahoma" w:hAnsi="Tahoma" w:cs="Tahoma"/>
          <w:b/>
          <w:sz w:val="24"/>
          <w:szCs w:val="24"/>
        </w:rPr>
      </w:pPr>
      <w:r w:rsidRPr="00FC7975">
        <w:rPr>
          <w:rFonts w:ascii="Tahoma" w:hAnsi="Tahoma" w:cs="Tahoma"/>
          <w:b/>
          <w:sz w:val="24"/>
          <w:szCs w:val="24"/>
        </w:rPr>
        <w:t>Öffentliche Bekanntmachungen</w:t>
      </w:r>
    </w:p>
    <w:p w:rsidR="00A71258" w:rsidRPr="00FC7975" w:rsidRDefault="00A71258" w:rsidP="00FC7975">
      <w:pPr>
        <w:spacing w:line="240" w:lineRule="auto"/>
        <w:rPr>
          <w:rFonts w:ascii="Tahoma" w:hAnsi="Tahoma" w:cs="Tahoma"/>
          <w:sz w:val="24"/>
          <w:szCs w:val="24"/>
        </w:rPr>
      </w:pPr>
      <w:r w:rsidRPr="00FC7975">
        <w:rPr>
          <w:rFonts w:ascii="Tahoma" w:hAnsi="Tahoma" w:cs="Tahoma"/>
          <w:sz w:val="24"/>
          <w:szCs w:val="24"/>
        </w:rPr>
        <w:t xml:space="preserve">(1) Öffentliche Bekanntmachungen der Gemeinde </w:t>
      </w:r>
      <w:r w:rsidR="00FC7975">
        <w:rPr>
          <w:rFonts w:ascii="Tahoma" w:hAnsi="Tahoma" w:cs="Tahoma"/>
          <w:sz w:val="24"/>
          <w:szCs w:val="24"/>
        </w:rPr>
        <w:t xml:space="preserve">Hilzingen </w:t>
      </w:r>
      <w:r w:rsidRPr="00FC7975">
        <w:rPr>
          <w:rFonts w:ascii="Tahoma" w:hAnsi="Tahoma" w:cs="Tahoma"/>
          <w:sz w:val="24"/>
          <w:szCs w:val="24"/>
        </w:rPr>
        <w:t xml:space="preserve">erfolgen durch Bereitstellung im Internet unter </w:t>
      </w:r>
      <w:r w:rsidRPr="00FC7975">
        <w:rPr>
          <w:rFonts w:ascii="Tahoma" w:hAnsi="Tahoma" w:cs="Tahoma"/>
          <w:color w:val="0070C0"/>
          <w:sz w:val="24"/>
          <w:szCs w:val="24"/>
          <w:u w:val="single"/>
        </w:rPr>
        <w:t>www.</w:t>
      </w:r>
      <w:r w:rsidR="00FC7975" w:rsidRPr="00FC7975">
        <w:rPr>
          <w:rFonts w:ascii="Tahoma" w:hAnsi="Tahoma" w:cs="Tahoma"/>
          <w:color w:val="0070C0"/>
          <w:sz w:val="24"/>
          <w:szCs w:val="24"/>
          <w:u w:val="single"/>
        </w:rPr>
        <w:t>hilzingen.de</w:t>
      </w:r>
      <w:r w:rsidRPr="00FC7975">
        <w:rPr>
          <w:rFonts w:ascii="Tahoma" w:hAnsi="Tahoma" w:cs="Tahoma"/>
          <w:sz w:val="24"/>
          <w:szCs w:val="24"/>
        </w:rPr>
        <w:t xml:space="preserve">, soweit gesetzlich nichts </w:t>
      </w:r>
      <w:r w:rsidR="00C97659" w:rsidRPr="00FC7975">
        <w:rPr>
          <w:rFonts w:ascii="Tahoma" w:hAnsi="Tahoma" w:cs="Tahoma"/>
          <w:sz w:val="24"/>
          <w:szCs w:val="24"/>
        </w:rPr>
        <w:t>Anderes</w:t>
      </w:r>
      <w:r w:rsidRPr="00FC7975">
        <w:rPr>
          <w:rFonts w:ascii="Tahoma" w:hAnsi="Tahoma" w:cs="Tahoma"/>
          <w:sz w:val="24"/>
          <w:szCs w:val="24"/>
        </w:rPr>
        <w:t xml:space="preserve"> bestimmt ist.</w:t>
      </w:r>
      <w:r w:rsidR="00FC7975">
        <w:rPr>
          <w:rFonts w:ascii="Tahoma" w:hAnsi="Tahoma" w:cs="Tahoma"/>
          <w:sz w:val="24"/>
          <w:szCs w:val="24"/>
        </w:rPr>
        <w:t xml:space="preserve"> Als Tag der Bekanntmachung gilt der Tag der Bereitstellung. Das Datum der </w:t>
      </w:r>
      <w:r w:rsidRPr="00FC7975">
        <w:rPr>
          <w:rFonts w:ascii="Tahoma" w:hAnsi="Tahoma" w:cs="Tahoma"/>
          <w:sz w:val="24"/>
          <w:szCs w:val="24"/>
        </w:rPr>
        <w:t>Bereitstellung ist bei der Bekanntmachung anzugeben.</w:t>
      </w:r>
    </w:p>
    <w:p w:rsidR="00FC7975" w:rsidRDefault="00A71258" w:rsidP="00A71258">
      <w:pPr>
        <w:rPr>
          <w:rFonts w:ascii="Tahoma" w:hAnsi="Tahoma" w:cs="Tahoma"/>
          <w:sz w:val="24"/>
          <w:szCs w:val="24"/>
        </w:rPr>
      </w:pPr>
      <w:r w:rsidRPr="00FC7975">
        <w:rPr>
          <w:rFonts w:ascii="Tahoma" w:hAnsi="Tahoma" w:cs="Tahoma"/>
          <w:sz w:val="24"/>
          <w:szCs w:val="24"/>
        </w:rPr>
        <w:t>(</w:t>
      </w:r>
      <w:r w:rsidR="00FC7975">
        <w:rPr>
          <w:rFonts w:ascii="Tahoma" w:hAnsi="Tahoma" w:cs="Tahoma"/>
          <w:sz w:val="24"/>
          <w:szCs w:val="24"/>
        </w:rPr>
        <w:t>2</w:t>
      </w:r>
      <w:r w:rsidRPr="00FC7975">
        <w:rPr>
          <w:rFonts w:ascii="Tahoma" w:hAnsi="Tahoma" w:cs="Tahoma"/>
          <w:sz w:val="24"/>
          <w:szCs w:val="24"/>
        </w:rPr>
        <w:t xml:space="preserve">) Die Wortlaute der öffentlichen Bekanntmachungen können im Rathaus der Gemeinde </w:t>
      </w:r>
      <w:r w:rsidR="00FC7975">
        <w:rPr>
          <w:rFonts w:ascii="Tahoma" w:hAnsi="Tahoma" w:cs="Tahoma"/>
          <w:sz w:val="24"/>
          <w:szCs w:val="24"/>
        </w:rPr>
        <w:t>Hilzingen, Hauptstraße 36, 78247 Hilzingen</w:t>
      </w:r>
      <w:r w:rsidR="0026088C">
        <w:rPr>
          <w:rFonts w:ascii="Tahoma" w:hAnsi="Tahoma" w:cs="Tahoma"/>
          <w:sz w:val="24"/>
          <w:szCs w:val="24"/>
        </w:rPr>
        <w:t>,</w:t>
      </w:r>
      <w:r w:rsidRPr="00FC7975">
        <w:rPr>
          <w:rFonts w:ascii="Tahoma" w:hAnsi="Tahoma" w:cs="Tahoma"/>
          <w:sz w:val="24"/>
          <w:szCs w:val="24"/>
        </w:rPr>
        <w:t xml:space="preserve"> von jedermann während der Sprechzeiten kostenlos eingesehen werden</w:t>
      </w:r>
      <w:r w:rsidR="00FC7975">
        <w:rPr>
          <w:rFonts w:ascii="Tahoma" w:hAnsi="Tahoma" w:cs="Tahoma"/>
          <w:sz w:val="24"/>
          <w:szCs w:val="24"/>
        </w:rPr>
        <w:t>. Sie</w:t>
      </w:r>
      <w:r w:rsidRPr="00FC7975">
        <w:rPr>
          <w:rFonts w:ascii="Tahoma" w:hAnsi="Tahoma" w:cs="Tahoma"/>
          <w:sz w:val="24"/>
          <w:szCs w:val="24"/>
        </w:rPr>
        <w:t xml:space="preserve"> werden gegen Kostenerstattung als Ausdruck zur Verfügung gestellt oder unter Angabe d</w:t>
      </w:r>
      <w:r w:rsidR="00FC7975">
        <w:rPr>
          <w:rFonts w:ascii="Tahoma" w:hAnsi="Tahoma" w:cs="Tahoma"/>
          <w:sz w:val="24"/>
          <w:szCs w:val="24"/>
        </w:rPr>
        <w:t>er Bezugsadresse gegen Kostener</w:t>
      </w:r>
      <w:r w:rsidRPr="00FC7975">
        <w:rPr>
          <w:rFonts w:ascii="Tahoma" w:hAnsi="Tahoma" w:cs="Tahoma"/>
          <w:sz w:val="24"/>
          <w:szCs w:val="24"/>
        </w:rPr>
        <w:t>stattung postalisch übermittelt.</w:t>
      </w:r>
    </w:p>
    <w:p w:rsidR="00FC7975" w:rsidRDefault="00FC7975" w:rsidP="00FC7975">
      <w:pPr>
        <w:rPr>
          <w:rFonts w:ascii="Tahoma" w:hAnsi="Tahoma" w:cs="Tahoma"/>
          <w:sz w:val="24"/>
          <w:szCs w:val="24"/>
        </w:rPr>
      </w:pPr>
      <w:r>
        <w:rPr>
          <w:rFonts w:ascii="Tahoma" w:hAnsi="Tahoma" w:cs="Tahoma"/>
          <w:sz w:val="24"/>
          <w:szCs w:val="24"/>
        </w:rPr>
        <w:t xml:space="preserve">(3) </w:t>
      </w:r>
      <w:r w:rsidRPr="00FC7975">
        <w:rPr>
          <w:rFonts w:ascii="Tahoma" w:hAnsi="Tahoma" w:cs="Tahoma"/>
          <w:sz w:val="24"/>
          <w:szCs w:val="24"/>
        </w:rPr>
        <w:t xml:space="preserve">Abweichend von Absatz 1 erfolgen öffentliche Bekanntmachungen der </w:t>
      </w:r>
      <w:r>
        <w:rPr>
          <w:rFonts w:ascii="Tahoma" w:hAnsi="Tahoma" w:cs="Tahoma"/>
          <w:sz w:val="24"/>
          <w:szCs w:val="24"/>
        </w:rPr>
        <w:t xml:space="preserve">Gemeinde Hilzingen </w:t>
      </w:r>
      <w:r w:rsidRPr="00FC7975">
        <w:rPr>
          <w:rFonts w:ascii="Tahoma" w:hAnsi="Tahoma" w:cs="Tahoma"/>
          <w:sz w:val="24"/>
          <w:szCs w:val="24"/>
        </w:rPr>
        <w:t xml:space="preserve">zu Bauleitplänen </w:t>
      </w:r>
      <w:r w:rsidR="00526B6B">
        <w:rPr>
          <w:rFonts w:ascii="Tahoma" w:hAnsi="Tahoma" w:cs="Tahoma"/>
          <w:sz w:val="24"/>
          <w:szCs w:val="24"/>
        </w:rPr>
        <w:t xml:space="preserve">durch </w:t>
      </w:r>
      <w:r w:rsidR="0026088C">
        <w:rPr>
          <w:rFonts w:ascii="Tahoma" w:hAnsi="Tahoma" w:cs="Tahoma"/>
          <w:sz w:val="24"/>
          <w:szCs w:val="24"/>
        </w:rPr>
        <w:t>Veröffentlichung</w:t>
      </w:r>
      <w:r w:rsidR="00BE2112">
        <w:rPr>
          <w:rFonts w:ascii="Tahoma" w:hAnsi="Tahoma" w:cs="Tahoma"/>
          <w:sz w:val="24"/>
          <w:szCs w:val="24"/>
        </w:rPr>
        <w:t>en</w:t>
      </w:r>
      <w:r w:rsidR="0026088C">
        <w:rPr>
          <w:rFonts w:ascii="Tahoma" w:hAnsi="Tahoma" w:cs="Tahoma"/>
          <w:sz w:val="24"/>
          <w:szCs w:val="24"/>
        </w:rPr>
        <w:t xml:space="preserve"> </w:t>
      </w:r>
      <w:r w:rsidRPr="00FC7975">
        <w:rPr>
          <w:rFonts w:ascii="Tahoma" w:hAnsi="Tahoma" w:cs="Tahoma"/>
          <w:sz w:val="24"/>
          <w:szCs w:val="24"/>
        </w:rPr>
        <w:t xml:space="preserve">im </w:t>
      </w:r>
      <w:r>
        <w:rPr>
          <w:rFonts w:ascii="Tahoma" w:hAnsi="Tahoma" w:cs="Tahoma"/>
          <w:sz w:val="24"/>
          <w:szCs w:val="24"/>
        </w:rPr>
        <w:t xml:space="preserve">Gemeindeblatt - Amtsblatt der Gemeinde Hilzingen - und ergänzend durch </w:t>
      </w:r>
      <w:r w:rsidRPr="00FC7975">
        <w:rPr>
          <w:rFonts w:ascii="Tahoma" w:hAnsi="Tahoma" w:cs="Tahoma"/>
          <w:sz w:val="24"/>
          <w:szCs w:val="24"/>
        </w:rPr>
        <w:t xml:space="preserve">Bereitstellung im Internet gemäß Absatz 1. Als Tag der Bekanntmachung gilt der Erscheinungstag des </w:t>
      </w:r>
      <w:r>
        <w:rPr>
          <w:rFonts w:ascii="Tahoma" w:hAnsi="Tahoma" w:cs="Tahoma"/>
          <w:sz w:val="24"/>
          <w:szCs w:val="24"/>
        </w:rPr>
        <w:t>Gemeindeblatts – Amtsblatt der Gemeinde Hilzingen.</w:t>
      </w:r>
    </w:p>
    <w:p w:rsidR="00A71258" w:rsidRDefault="00A71258" w:rsidP="00A71258">
      <w:pPr>
        <w:rPr>
          <w:rFonts w:ascii="Tahoma" w:hAnsi="Tahoma" w:cs="Tahoma"/>
          <w:sz w:val="24"/>
          <w:szCs w:val="24"/>
        </w:rPr>
      </w:pPr>
      <w:r w:rsidRPr="00FC7975">
        <w:rPr>
          <w:rFonts w:ascii="Tahoma" w:hAnsi="Tahoma" w:cs="Tahoma"/>
          <w:sz w:val="24"/>
          <w:szCs w:val="24"/>
        </w:rPr>
        <w:t>(</w:t>
      </w:r>
      <w:r w:rsidR="00FC7975">
        <w:rPr>
          <w:rFonts w:ascii="Tahoma" w:hAnsi="Tahoma" w:cs="Tahoma"/>
          <w:sz w:val="24"/>
          <w:szCs w:val="24"/>
        </w:rPr>
        <w:t>4</w:t>
      </w:r>
      <w:r w:rsidRPr="00FC7975">
        <w:rPr>
          <w:rFonts w:ascii="Tahoma" w:hAnsi="Tahoma" w:cs="Tahoma"/>
          <w:sz w:val="24"/>
          <w:szCs w:val="24"/>
        </w:rPr>
        <w:t xml:space="preserve">) Sofern eine Internetbekanntmachung gem. Abs. 1 aufgrund gesetzlicher Regelungen nicht möglich sein sollte, erfolgt die Bekanntmachung durch </w:t>
      </w:r>
      <w:r w:rsidR="00526B6B">
        <w:rPr>
          <w:rFonts w:ascii="Tahoma" w:hAnsi="Tahoma" w:cs="Tahoma"/>
          <w:sz w:val="24"/>
          <w:szCs w:val="24"/>
        </w:rPr>
        <w:t>die Veröffentlichung im Gemeindeblatt -</w:t>
      </w:r>
      <w:r w:rsidRPr="00FC7975">
        <w:rPr>
          <w:rFonts w:ascii="Tahoma" w:hAnsi="Tahoma" w:cs="Tahoma"/>
          <w:sz w:val="24"/>
          <w:szCs w:val="24"/>
        </w:rPr>
        <w:t xml:space="preserve"> Amtsblatt der Gemeinde</w:t>
      </w:r>
      <w:r w:rsidR="00526B6B">
        <w:rPr>
          <w:rFonts w:ascii="Tahoma" w:hAnsi="Tahoma" w:cs="Tahoma"/>
          <w:sz w:val="24"/>
          <w:szCs w:val="24"/>
        </w:rPr>
        <w:t xml:space="preserve"> Hilzingen.</w:t>
      </w:r>
      <w:r w:rsidRPr="00FC7975">
        <w:rPr>
          <w:rFonts w:ascii="Tahoma" w:hAnsi="Tahoma" w:cs="Tahoma"/>
          <w:sz w:val="24"/>
          <w:szCs w:val="24"/>
        </w:rPr>
        <w:t xml:space="preserve"> </w:t>
      </w:r>
      <w:r w:rsidR="00526B6B" w:rsidRPr="00526B6B">
        <w:rPr>
          <w:rFonts w:ascii="Tahoma" w:hAnsi="Tahoma" w:cs="Tahoma"/>
          <w:sz w:val="24"/>
          <w:szCs w:val="24"/>
        </w:rPr>
        <w:t>Als Tag der Bekanntmachung gilt der Erscheinungstag des Gemeindeblatts – Amtsblatt der Gemeinde Hilzingen.</w:t>
      </w:r>
    </w:p>
    <w:p w:rsidR="00356626" w:rsidRDefault="00356626" w:rsidP="00A71258">
      <w:pPr>
        <w:rPr>
          <w:rFonts w:ascii="Tahoma" w:hAnsi="Tahoma" w:cs="Tahoma"/>
          <w:sz w:val="24"/>
          <w:szCs w:val="24"/>
        </w:rPr>
      </w:pPr>
      <w:r>
        <w:rPr>
          <w:rFonts w:ascii="Tahoma" w:hAnsi="Tahoma" w:cs="Tahoma"/>
          <w:sz w:val="24"/>
          <w:szCs w:val="24"/>
        </w:rPr>
        <w:t xml:space="preserve">(5) Im Gemeindeblatt – Amtsblatt der Gemeinde Hilzingen </w:t>
      </w:r>
      <w:r w:rsidR="00C97659">
        <w:rPr>
          <w:rFonts w:ascii="Tahoma" w:hAnsi="Tahoma" w:cs="Tahoma"/>
          <w:sz w:val="24"/>
          <w:szCs w:val="24"/>
        </w:rPr>
        <w:t>–</w:t>
      </w:r>
      <w:r>
        <w:rPr>
          <w:rFonts w:ascii="Tahoma" w:hAnsi="Tahoma" w:cs="Tahoma"/>
          <w:sz w:val="24"/>
          <w:szCs w:val="24"/>
        </w:rPr>
        <w:t xml:space="preserve"> </w:t>
      </w:r>
      <w:r w:rsidR="00C97659">
        <w:rPr>
          <w:rFonts w:ascii="Tahoma" w:hAnsi="Tahoma" w:cs="Tahoma"/>
          <w:sz w:val="24"/>
          <w:szCs w:val="24"/>
        </w:rPr>
        <w:t>werden die Öffentlichen Bekanntmachungen ergänzend zur Bereitstellung im Internet (</w:t>
      </w:r>
      <w:r>
        <w:rPr>
          <w:rFonts w:ascii="Tahoma" w:hAnsi="Tahoma" w:cs="Tahoma"/>
          <w:sz w:val="24"/>
          <w:szCs w:val="24"/>
        </w:rPr>
        <w:t>gemäß Ziffer 1</w:t>
      </w:r>
      <w:r w:rsidR="00C97659">
        <w:rPr>
          <w:rFonts w:ascii="Tahoma" w:hAnsi="Tahoma" w:cs="Tahoma"/>
          <w:sz w:val="24"/>
          <w:szCs w:val="24"/>
        </w:rPr>
        <w:t>) auch im vollen Wortlaut veröffentlicht.</w:t>
      </w:r>
      <w:r>
        <w:rPr>
          <w:rFonts w:ascii="Tahoma" w:hAnsi="Tahoma" w:cs="Tahoma"/>
          <w:sz w:val="24"/>
          <w:szCs w:val="24"/>
        </w:rPr>
        <w:t xml:space="preserve"> </w:t>
      </w:r>
    </w:p>
    <w:p w:rsidR="00535770" w:rsidRDefault="00535770">
      <w:pPr>
        <w:rPr>
          <w:rFonts w:ascii="Tahoma" w:hAnsi="Tahoma" w:cs="Tahoma"/>
          <w:sz w:val="24"/>
          <w:szCs w:val="24"/>
        </w:rPr>
      </w:pPr>
      <w:r>
        <w:rPr>
          <w:rFonts w:ascii="Tahoma" w:hAnsi="Tahoma" w:cs="Tahoma"/>
          <w:sz w:val="24"/>
          <w:szCs w:val="24"/>
        </w:rPr>
        <w:br w:type="page"/>
      </w:r>
    </w:p>
    <w:p w:rsidR="00535770" w:rsidRPr="00FC7975" w:rsidRDefault="00535770" w:rsidP="00A71258">
      <w:pPr>
        <w:rPr>
          <w:rFonts w:ascii="Tahoma" w:hAnsi="Tahoma" w:cs="Tahoma"/>
          <w:sz w:val="24"/>
          <w:szCs w:val="24"/>
        </w:rPr>
      </w:pPr>
    </w:p>
    <w:p w:rsidR="00A71258" w:rsidRDefault="00A71258" w:rsidP="00356626">
      <w:pPr>
        <w:jc w:val="center"/>
        <w:rPr>
          <w:rFonts w:ascii="Tahoma" w:hAnsi="Tahoma" w:cs="Tahoma"/>
          <w:b/>
          <w:sz w:val="24"/>
          <w:szCs w:val="24"/>
        </w:rPr>
      </w:pPr>
      <w:r w:rsidRPr="00356626">
        <w:rPr>
          <w:rFonts w:ascii="Tahoma" w:hAnsi="Tahoma" w:cs="Tahoma"/>
          <w:b/>
          <w:sz w:val="24"/>
          <w:szCs w:val="24"/>
        </w:rPr>
        <w:t>§ 2</w:t>
      </w:r>
    </w:p>
    <w:p w:rsidR="00356626" w:rsidRDefault="00356626" w:rsidP="00356626">
      <w:pPr>
        <w:jc w:val="center"/>
        <w:rPr>
          <w:rFonts w:ascii="Tahoma" w:hAnsi="Tahoma" w:cs="Tahoma"/>
          <w:b/>
          <w:sz w:val="24"/>
          <w:szCs w:val="24"/>
        </w:rPr>
      </w:pPr>
      <w:r>
        <w:rPr>
          <w:rFonts w:ascii="Tahoma" w:hAnsi="Tahoma" w:cs="Tahoma"/>
          <w:b/>
          <w:sz w:val="24"/>
          <w:szCs w:val="24"/>
        </w:rPr>
        <w:t>Notbekanntmachung</w:t>
      </w:r>
    </w:p>
    <w:p w:rsidR="00356626" w:rsidRDefault="00356626" w:rsidP="00356626">
      <w:pPr>
        <w:rPr>
          <w:rFonts w:ascii="Tahoma" w:hAnsi="Tahoma" w:cs="Tahoma"/>
          <w:sz w:val="24"/>
          <w:szCs w:val="24"/>
        </w:rPr>
      </w:pPr>
      <w:r w:rsidRPr="00356626">
        <w:rPr>
          <w:rFonts w:ascii="Tahoma" w:hAnsi="Tahoma" w:cs="Tahoma"/>
          <w:sz w:val="24"/>
          <w:szCs w:val="24"/>
        </w:rPr>
        <w:t xml:space="preserve">Ist eine rechtzeitige Bekanntmachung in der nach § 1 vorgeschriebenen Form aus Gründen, die die </w:t>
      </w:r>
      <w:r>
        <w:rPr>
          <w:rFonts w:ascii="Tahoma" w:hAnsi="Tahoma" w:cs="Tahoma"/>
          <w:sz w:val="24"/>
          <w:szCs w:val="24"/>
        </w:rPr>
        <w:t>Gemeinde Hilzingen</w:t>
      </w:r>
      <w:r w:rsidRPr="00356626">
        <w:rPr>
          <w:rFonts w:ascii="Tahoma" w:hAnsi="Tahoma" w:cs="Tahoma"/>
          <w:sz w:val="24"/>
          <w:szCs w:val="24"/>
        </w:rPr>
        <w:t xml:space="preserve"> nicht </w:t>
      </w:r>
      <w:r>
        <w:rPr>
          <w:rFonts w:ascii="Tahoma" w:hAnsi="Tahoma" w:cs="Tahoma"/>
          <w:sz w:val="24"/>
          <w:szCs w:val="24"/>
        </w:rPr>
        <w:t xml:space="preserve">zu </w:t>
      </w:r>
      <w:r w:rsidRPr="00356626">
        <w:rPr>
          <w:rFonts w:ascii="Tahoma" w:hAnsi="Tahoma" w:cs="Tahoma"/>
          <w:sz w:val="24"/>
          <w:szCs w:val="24"/>
        </w:rPr>
        <w:t>vertreten hat, nicht möglich, so kann die öffentliche Bekanntmachung in anderer geeigneter Weise durchgeführt werden (Notbekanntmachung). Die Bekanntmachung</w:t>
      </w:r>
      <w:r w:rsidRPr="00356626">
        <w:rPr>
          <w:rFonts w:ascii="Tahoma" w:hAnsi="Tahoma" w:cs="Tahoma"/>
          <w:b/>
          <w:sz w:val="24"/>
          <w:szCs w:val="24"/>
        </w:rPr>
        <w:t xml:space="preserve"> </w:t>
      </w:r>
      <w:r w:rsidRPr="00356626">
        <w:rPr>
          <w:rFonts w:ascii="Tahoma" w:hAnsi="Tahoma" w:cs="Tahoma"/>
          <w:sz w:val="24"/>
          <w:szCs w:val="24"/>
        </w:rPr>
        <w:t>ist in der nach § 1 vorgeschriebenen Form zu wiederholen, sobald die Umstände es zulassen.</w:t>
      </w:r>
    </w:p>
    <w:p w:rsidR="0026088C" w:rsidRPr="00356626" w:rsidRDefault="0026088C" w:rsidP="00356626">
      <w:pPr>
        <w:rPr>
          <w:rFonts w:ascii="Tahoma" w:hAnsi="Tahoma" w:cs="Tahoma"/>
          <w:b/>
          <w:sz w:val="24"/>
          <w:szCs w:val="24"/>
        </w:rPr>
      </w:pPr>
    </w:p>
    <w:p w:rsidR="00356626" w:rsidRDefault="00356626" w:rsidP="00356626">
      <w:pPr>
        <w:jc w:val="center"/>
        <w:rPr>
          <w:rFonts w:ascii="Tahoma" w:hAnsi="Tahoma" w:cs="Tahoma"/>
          <w:b/>
          <w:sz w:val="24"/>
          <w:szCs w:val="24"/>
        </w:rPr>
      </w:pPr>
      <w:r>
        <w:rPr>
          <w:rFonts w:ascii="Tahoma" w:hAnsi="Tahoma" w:cs="Tahoma"/>
          <w:b/>
          <w:sz w:val="24"/>
          <w:szCs w:val="24"/>
        </w:rPr>
        <w:t>§ 3</w:t>
      </w:r>
    </w:p>
    <w:p w:rsidR="00A71258" w:rsidRPr="00356626" w:rsidRDefault="00A71258" w:rsidP="00356626">
      <w:pPr>
        <w:jc w:val="center"/>
        <w:rPr>
          <w:rFonts w:ascii="Tahoma" w:hAnsi="Tahoma" w:cs="Tahoma"/>
          <w:b/>
          <w:sz w:val="24"/>
          <w:szCs w:val="24"/>
        </w:rPr>
      </w:pPr>
      <w:r w:rsidRPr="00356626">
        <w:rPr>
          <w:rFonts w:ascii="Tahoma" w:hAnsi="Tahoma" w:cs="Tahoma"/>
          <w:b/>
          <w:sz w:val="24"/>
          <w:szCs w:val="24"/>
        </w:rPr>
        <w:t>Inkrafttreten</w:t>
      </w:r>
    </w:p>
    <w:p w:rsidR="00A14F1B" w:rsidRDefault="00A71258" w:rsidP="00A71258">
      <w:pPr>
        <w:rPr>
          <w:rFonts w:ascii="Tahoma" w:hAnsi="Tahoma" w:cs="Tahoma"/>
          <w:sz w:val="24"/>
          <w:szCs w:val="24"/>
        </w:rPr>
      </w:pPr>
      <w:r w:rsidRPr="00FC7975">
        <w:rPr>
          <w:rFonts w:ascii="Tahoma" w:hAnsi="Tahoma" w:cs="Tahoma"/>
          <w:sz w:val="24"/>
          <w:szCs w:val="24"/>
        </w:rPr>
        <w:t>Diese Satzun</w:t>
      </w:r>
      <w:r w:rsidR="00C563DF">
        <w:rPr>
          <w:rFonts w:ascii="Tahoma" w:hAnsi="Tahoma" w:cs="Tahoma"/>
          <w:sz w:val="24"/>
          <w:szCs w:val="24"/>
        </w:rPr>
        <w:t xml:space="preserve">g tritt am Tage nach Ihrer Veröffentlichung in Kraft. </w:t>
      </w:r>
      <w:r w:rsidRPr="00FC7975">
        <w:rPr>
          <w:rFonts w:ascii="Tahoma" w:hAnsi="Tahoma" w:cs="Tahoma"/>
          <w:sz w:val="24"/>
          <w:szCs w:val="24"/>
        </w:rPr>
        <w:t xml:space="preserve">Gleichzeitig tritt die Satzung über öffentlichen Bekanntmachungen der Gemeinde </w:t>
      </w:r>
      <w:r w:rsidR="00C563DF">
        <w:rPr>
          <w:rFonts w:ascii="Tahoma" w:hAnsi="Tahoma" w:cs="Tahoma"/>
          <w:sz w:val="24"/>
          <w:szCs w:val="24"/>
        </w:rPr>
        <w:t xml:space="preserve">Hilzingen </w:t>
      </w:r>
      <w:r w:rsidRPr="00FC7975">
        <w:rPr>
          <w:rFonts w:ascii="Tahoma" w:hAnsi="Tahoma" w:cs="Tahoma"/>
          <w:sz w:val="24"/>
          <w:szCs w:val="24"/>
        </w:rPr>
        <w:t xml:space="preserve">vom </w:t>
      </w:r>
      <w:r w:rsidR="00C563DF">
        <w:rPr>
          <w:rFonts w:ascii="Tahoma" w:hAnsi="Tahoma" w:cs="Tahoma"/>
          <w:sz w:val="24"/>
          <w:szCs w:val="24"/>
        </w:rPr>
        <w:t>26. Juni 1990</w:t>
      </w:r>
      <w:r w:rsidRPr="00FC7975">
        <w:rPr>
          <w:rFonts w:ascii="Tahoma" w:hAnsi="Tahoma" w:cs="Tahoma"/>
          <w:sz w:val="24"/>
          <w:szCs w:val="24"/>
        </w:rPr>
        <w:t xml:space="preserve"> außer Kraft.</w:t>
      </w:r>
    </w:p>
    <w:p w:rsidR="00C563DF" w:rsidRDefault="00C563DF" w:rsidP="00A71258">
      <w:pPr>
        <w:rPr>
          <w:rFonts w:ascii="Tahoma" w:hAnsi="Tahoma" w:cs="Tahoma"/>
          <w:sz w:val="24"/>
          <w:szCs w:val="24"/>
        </w:rPr>
      </w:pPr>
    </w:p>
    <w:p w:rsidR="00C563DF" w:rsidRPr="00C563DF" w:rsidRDefault="00C563DF" w:rsidP="00C563DF">
      <w:pPr>
        <w:rPr>
          <w:rFonts w:ascii="Tahoma" w:hAnsi="Tahoma" w:cs="Tahoma"/>
          <w:sz w:val="24"/>
          <w:szCs w:val="24"/>
          <w:u w:val="single"/>
        </w:rPr>
      </w:pPr>
      <w:r w:rsidRPr="00C563DF">
        <w:rPr>
          <w:rFonts w:ascii="Tahoma" w:hAnsi="Tahoma" w:cs="Tahoma"/>
          <w:sz w:val="24"/>
          <w:szCs w:val="24"/>
          <w:u w:val="single"/>
        </w:rPr>
        <w:t>Hinweis:</w:t>
      </w:r>
    </w:p>
    <w:p w:rsidR="00C563DF" w:rsidRDefault="00C563DF" w:rsidP="00C563DF">
      <w:pPr>
        <w:rPr>
          <w:rFonts w:ascii="Tahoma" w:hAnsi="Tahoma" w:cs="Tahoma"/>
          <w:sz w:val="24"/>
          <w:szCs w:val="24"/>
        </w:rPr>
      </w:pPr>
      <w:r w:rsidRPr="00C563DF">
        <w:rPr>
          <w:rFonts w:ascii="Tahoma" w:hAnsi="Tahoma" w:cs="Tahoma"/>
          <w:sz w:val="24"/>
          <w:szCs w:val="24"/>
        </w:rPr>
        <w:t>Eine etwaige Verletzung von Verfahrens- oder Formvorschriften der Gemeindeordnung für Baden-Württemberg (GemO) oder aufgrund der GemO erlassener Verfahrensvorschriften beim Zustandekommen dieser Satzung wird nach § 4 Abs. 4 GemO unbeachtlich, wenn sie nicht schriftlich innerhalb eines Jahres seit der Bekanntmachung dieser Satzung gegenüber der Gemeinde geltend gemacht worden ist; der Sachverhalt, der die Verletzung begründen soll, ist zu bezeichnen. Dies gilt nicht, wenn die Vorschriften über die Öffentlichkeit der Sitzung, die Genehmigung oder die Bekanntmachung der Satzung verletzt worden sind.</w:t>
      </w:r>
    </w:p>
    <w:p w:rsidR="00C563DF" w:rsidRDefault="00C563DF" w:rsidP="00C563DF">
      <w:pPr>
        <w:rPr>
          <w:rFonts w:ascii="Tahoma" w:hAnsi="Tahoma" w:cs="Tahoma"/>
          <w:sz w:val="24"/>
          <w:szCs w:val="24"/>
        </w:rPr>
      </w:pPr>
    </w:p>
    <w:p w:rsidR="00C563DF" w:rsidRDefault="00C563DF" w:rsidP="00C563DF">
      <w:pPr>
        <w:rPr>
          <w:rFonts w:ascii="Tahoma" w:hAnsi="Tahoma" w:cs="Tahoma"/>
          <w:sz w:val="24"/>
          <w:szCs w:val="24"/>
        </w:rPr>
      </w:pPr>
      <w:r>
        <w:rPr>
          <w:rFonts w:ascii="Tahoma" w:hAnsi="Tahoma" w:cs="Tahoma"/>
          <w:sz w:val="24"/>
          <w:szCs w:val="24"/>
        </w:rPr>
        <w:t xml:space="preserve">Hilzingen, den </w:t>
      </w:r>
      <w:r w:rsidR="00C97659">
        <w:rPr>
          <w:rFonts w:ascii="Tahoma" w:hAnsi="Tahoma" w:cs="Tahoma"/>
          <w:sz w:val="24"/>
          <w:szCs w:val="24"/>
        </w:rPr>
        <w:t>22. September 2020</w:t>
      </w:r>
    </w:p>
    <w:p w:rsidR="00C563DF" w:rsidRDefault="00C563DF" w:rsidP="00C563DF">
      <w:pPr>
        <w:rPr>
          <w:rFonts w:ascii="Tahoma" w:hAnsi="Tahoma" w:cs="Tahoma"/>
          <w:sz w:val="24"/>
          <w:szCs w:val="24"/>
        </w:rPr>
      </w:pPr>
    </w:p>
    <w:p w:rsidR="00C563DF" w:rsidRDefault="00C563DF" w:rsidP="00C563DF">
      <w:pPr>
        <w:spacing w:line="240" w:lineRule="auto"/>
        <w:rPr>
          <w:rFonts w:ascii="Tahoma" w:hAnsi="Tahoma" w:cs="Tahoma"/>
          <w:sz w:val="24"/>
          <w:szCs w:val="24"/>
        </w:rPr>
      </w:pPr>
      <w:r>
        <w:rPr>
          <w:rFonts w:ascii="Tahoma" w:hAnsi="Tahoma" w:cs="Tahoma"/>
          <w:sz w:val="24"/>
          <w:szCs w:val="24"/>
        </w:rPr>
        <w:t>Holger Mayer, Bürgermeister</w:t>
      </w:r>
    </w:p>
    <w:p w:rsidR="00C97659" w:rsidRDefault="00C97659">
      <w:pPr>
        <w:rPr>
          <w:rFonts w:ascii="Tahoma" w:hAnsi="Tahoma" w:cs="Tahoma"/>
          <w:sz w:val="24"/>
          <w:szCs w:val="24"/>
        </w:rPr>
      </w:pPr>
      <w:r>
        <w:rPr>
          <w:rFonts w:ascii="Tahoma" w:hAnsi="Tahoma" w:cs="Tahoma"/>
          <w:sz w:val="24"/>
          <w:szCs w:val="24"/>
        </w:rPr>
        <w:br w:type="page"/>
      </w:r>
    </w:p>
    <w:p w:rsidR="00C97659" w:rsidRDefault="00C97659" w:rsidP="00C563DF">
      <w:pPr>
        <w:spacing w:line="240" w:lineRule="auto"/>
        <w:rPr>
          <w:rFonts w:ascii="Tahoma" w:hAnsi="Tahoma" w:cs="Tahoma"/>
          <w:sz w:val="24"/>
          <w:szCs w:val="24"/>
        </w:rPr>
      </w:pPr>
    </w:p>
    <w:p w:rsidR="00C97659" w:rsidRPr="00C97659" w:rsidRDefault="00C97659" w:rsidP="00C97659">
      <w:pPr>
        <w:spacing w:line="240" w:lineRule="auto"/>
        <w:rPr>
          <w:rFonts w:ascii="Tahoma" w:hAnsi="Tahoma" w:cs="Tahoma"/>
          <w:sz w:val="24"/>
          <w:szCs w:val="24"/>
        </w:rPr>
      </w:pPr>
      <w:r w:rsidRPr="00C97659">
        <w:rPr>
          <w:rFonts w:ascii="Tahoma" w:hAnsi="Tahoma" w:cs="Tahoma"/>
          <w:sz w:val="24"/>
          <w:szCs w:val="24"/>
        </w:rPr>
        <w:t xml:space="preserve">Vorstehende Satzung wurde durch Einrücken in das Mitteilungsblatt - Amtsblatt - der Gemeinde Hilzingen, Ausgabe Nr. </w:t>
      </w:r>
      <w:r>
        <w:rPr>
          <w:rFonts w:ascii="Tahoma" w:hAnsi="Tahoma" w:cs="Tahoma"/>
          <w:sz w:val="24"/>
          <w:szCs w:val="24"/>
        </w:rPr>
        <w:t>40</w:t>
      </w:r>
      <w:r w:rsidRPr="00C97659">
        <w:rPr>
          <w:rFonts w:ascii="Tahoma" w:hAnsi="Tahoma" w:cs="Tahoma"/>
          <w:sz w:val="24"/>
          <w:szCs w:val="24"/>
        </w:rPr>
        <w:t xml:space="preserve"> vom 01. </w:t>
      </w:r>
      <w:r>
        <w:rPr>
          <w:rFonts w:ascii="Tahoma" w:hAnsi="Tahoma" w:cs="Tahoma"/>
          <w:sz w:val="24"/>
          <w:szCs w:val="24"/>
        </w:rPr>
        <w:t xml:space="preserve">Oktober 2020, </w:t>
      </w:r>
      <w:r w:rsidRPr="00C97659">
        <w:rPr>
          <w:rFonts w:ascii="Tahoma" w:hAnsi="Tahoma" w:cs="Tahoma"/>
          <w:sz w:val="24"/>
          <w:szCs w:val="24"/>
        </w:rPr>
        <w:t>öffentlich bekanntgemacht.</w:t>
      </w:r>
    </w:p>
    <w:p w:rsidR="00C97659" w:rsidRPr="00C97659" w:rsidRDefault="00C97659" w:rsidP="00C97659">
      <w:pPr>
        <w:spacing w:line="240" w:lineRule="auto"/>
        <w:rPr>
          <w:rFonts w:ascii="Tahoma" w:hAnsi="Tahoma" w:cs="Tahoma"/>
          <w:sz w:val="24"/>
          <w:szCs w:val="24"/>
        </w:rPr>
      </w:pPr>
    </w:p>
    <w:p w:rsidR="00C97659" w:rsidRPr="00C97659" w:rsidRDefault="00C97659" w:rsidP="00C97659">
      <w:pPr>
        <w:spacing w:line="240" w:lineRule="auto"/>
        <w:rPr>
          <w:rFonts w:ascii="Tahoma" w:hAnsi="Tahoma" w:cs="Tahoma"/>
          <w:sz w:val="24"/>
          <w:szCs w:val="24"/>
        </w:rPr>
      </w:pPr>
      <w:r w:rsidRPr="00C97659">
        <w:rPr>
          <w:rFonts w:ascii="Tahoma" w:hAnsi="Tahoma" w:cs="Tahoma"/>
          <w:sz w:val="24"/>
          <w:szCs w:val="24"/>
        </w:rPr>
        <w:t xml:space="preserve">Die Anzeige an das Landratsamt Konstanz ist am </w:t>
      </w:r>
      <w:r>
        <w:rPr>
          <w:rFonts w:ascii="Tahoma" w:hAnsi="Tahoma" w:cs="Tahoma"/>
          <w:sz w:val="24"/>
          <w:szCs w:val="24"/>
        </w:rPr>
        <w:t>05</w:t>
      </w:r>
      <w:r w:rsidRPr="00C97659">
        <w:rPr>
          <w:rFonts w:ascii="Tahoma" w:hAnsi="Tahoma" w:cs="Tahoma"/>
          <w:sz w:val="24"/>
          <w:szCs w:val="24"/>
        </w:rPr>
        <w:t>.</w:t>
      </w:r>
      <w:r>
        <w:rPr>
          <w:rFonts w:ascii="Tahoma" w:hAnsi="Tahoma" w:cs="Tahoma"/>
          <w:sz w:val="24"/>
          <w:szCs w:val="24"/>
        </w:rPr>
        <w:t xml:space="preserve"> Oktober 2020</w:t>
      </w:r>
      <w:r w:rsidRPr="00C97659">
        <w:rPr>
          <w:rFonts w:ascii="Tahoma" w:hAnsi="Tahoma" w:cs="Tahoma"/>
          <w:sz w:val="24"/>
          <w:szCs w:val="24"/>
        </w:rPr>
        <w:t xml:space="preserve"> erfolgt.</w:t>
      </w:r>
    </w:p>
    <w:p w:rsidR="00C97659" w:rsidRPr="00C97659" w:rsidRDefault="00C97659" w:rsidP="00C97659">
      <w:pPr>
        <w:spacing w:line="240" w:lineRule="auto"/>
        <w:rPr>
          <w:rFonts w:ascii="Tahoma" w:hAnsi="Tahoma" w:cs="Tahoma"/>
          <w:sz w:val="24"/>
          <w:szCs w:val="24"/>
        </w:rPr>
      </w:pPr>
    </w:p>
    <w:p w:rsidR="00C97659" w:rsidRDefault="00C97659" w:rsidP="00C97659">
      <w:pPr>
        <w:spacing w:line="240" w:lineRule="auto"/>
        <w:rPr>
          <w:rFonts w:ascii="Tahoma" w:hAnsi="Tahoma" w:cs="Tahoma"/>
          <w:sz w:val="24"/>
          <w:szCs w:val="24"/>
        </w:rPr>
      </w:pPr>
      <w:r w:rsidRPr="00C97659">
        <w:rPr>
          <w:rFonts w:ascii="Tahoma" w:hAnsi="Tahoma" w:cs="Tahoma"/>
          <w:sz w:val="24"/>
          <w:szCs w:val="24"/>
        </w:rPr>
        <w:t>Hilzingen, den 0</w:t>
      </w:r>
      <w:r>
        <w:rPr>
          <w:rFonts w:ascii="Tahoma" w:hAnsi="Tahoma" w:cs="Tahoma"/>
          <w:sz w:val="24"/>
          <w:szCs w:val="24"/>
        </w:rPr>
        <w:t>5</w:t>
      </w:r>
      <w:r w:rsidRPr="00C97659">
        <w:rPr>
          <w:rFonts w:ascii="Tahoma" w:hAnsi="Tahoma" w:cs="Tahoma"/>
          <w:sz w:val="24"/>
          <w:szCs w:val="24"/>
        </w:rPr>
        <w:t xml:space="preserve">. </w:t>
      </w:r>
      <w:r>
        <w:rPr>
          <w:rFonts w:ascii="Tahoma" w:hAnsi="Tahoma" w:cs="Tahoma"/>
          <w:sz w:val="24"/>
          <w:szCs w:val="24"/>
        </w:rPr>
        <w:t>Oktober 2020</w:t>
      </w:r>
    </w:p>
    <w:p w:rsidR="00C97659" w:rsidRPr="00C97659" w:rsidRDefault="00C97659" w:rsidP="00C97659">
      <w:pPr>
        <w:spacing w:line="240" w:lineRule="auto"/>
        <w:rPr>
          <w:rFonts w:ascii="Tahoma" w:hAnsi="Tahoma" w:cs="Tahoma"/>
          <w:sz w:val="24"/>
          <w:szCs w:val="24"/>
        </w:rPr>
      </w:pPr>
    </w:p>
    <w:p w:rsidR="00C97659" w:rsidRDefault="00C97659" w:rsidP="00C97659">
      <w:pPr>
        <w:spacing w:line="240" w:lineRule="auto"/>
        <w:rPr>
          <w:rFonts w:ascii="Tahoma" w:hAnsi="Tahoma" w:cs="Tahoma"/>
          <w:sz w:val="24"/>
          <w:szCs w:val="24"/>
        </w:rPr>
      </w:pPr>
      <w:r>
        <w:rPr>
          <w:rFonts w:ascii="Tahoma" w:hAnsi="Tahoma" w:cs="Tahoma"/>
          <w:sz w:val="24"/>
          <w:szCs w:val="24"/>
        </w:rPr>
        <w:t xml:space="preserve">Holger Mayer, </w:t>
      </w:r>
      <w:r w:rsidRPr="00C97659">
        <w:rPr>
          <w:rFonts w:ascii="Tahoma" w:hAnsi="Tahoma" w:cs="Tahoma"/>
          <w:sz w:val="24"/>
          <w:szCs w:val="24"/>
        </w:rPr>
        <w:t>Bürgermeister</w:t>
      </w:r>
    </w:p>
    <w:p w:rsidR="00C97659" w:rsidRPr="00FC7975" w:rsidRDefault="00C97659" w:rsidP="00C563DF">
      <w:pPr>
        <w:spacing w:line="240" w:lineRule="auto"/>
        <w:rPr>
          <w:rFonts w:ascii="Tahoma" w:hAnsi="Tahoma" w:cs="Tahoma"/>
          <w:sz w:val="24"/>
          <w:szCs w:val="24"/>
        </w:rPr>
      </w:pPr>
    </w:p>
    <w:sectPr w:rsidR="00C97659" w:rsidRPr="00FC79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FF7" w:rsidRDefault="00587FF7" w:rsidP="00B65CC7">
      <w:pPr>
        <w:spacing w:after="0" w:line="240" w:lineRule="auto"/>
      </w:pPr>
      <w:r>
        <w:separator/>
      </w:r>
    </w:p>
  </w:endnote>
  <w:endnote w:type="continuationSeparator" w:id="0">
    <w:p w:rsidR="00587FF7" w:rsidRDefault="00587FF7" w:rsidP="00B6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C7" w:rsidRDefault="00B65C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C7" w:rsidRDefault="00B65C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C7" w:rsidRDefault="00B65C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FF7" w:rsidRDefault="00587FF7" w:rsidP="00B65CC7">
      <w:pPr>
        <w:spacing w:after="0" w:line="240" w:lineRule="auto"/>
      </w:pPr>
      <w:r>
        <w:separator/>
      </w:r>
    </w:p>
  </w:footnote>
  <w:footnote w:type="continuationSeparator" w:id="0">
    <w:p w:rsidR="00587FF7" w:rsidRDefault="00587FF7" w:rsidP="00B6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C7" w:rsidRDefault="00B65C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C7" w:rsidRDefault="00B65C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C7" w:rsidRDefault="00B65C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58"/>
    <w:rsid w:val="0026088C"/>
    <w:rsid w:val="00356626"/>
    <w:rsid w:val="00526B6B"/>
    <w:rsid w:val="00535770"/>
    <w:rsid w:val="00587FF7"/>
    <w:rsid w:val="00694B00"/>
    <w:rsid w:val="007D7F24"/>
    <w:rsid w:val="00A1346B"/>
    <w:rsid w:val="00A14F1B"/>
    <w:rsid w:val="00A71258"/>
    <w:rsid w:val="00B65CC7"/>
    <w:rsid w:val="00B76F45"/>
    <w:rsid w:val="00BE2112"/>
    <w:rsid w:val="00C563DF"/>
    <w:rsid w:val="00C97659"/>
    <w:rsid w:val="00E13E1A"/>
    <w:rsid w:val="00E670C5"/>
    <w:rsid w:val="00FC7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002ECF-6D9A-4449-BA51-DC52DE77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7975"/>
    <w:pPr>
      <w:ind w:left="720"/>
      <w:contextualSpacing/>
    </w:pPr>
  </w:style>
  <w:style w:type="paragraph" w:styleId="Kopfzeile">
    <w:name w:val="header"/>
    <w:basedOn w:val="Standard"/>
    <w:link w:val="KopfzeileZchn"/>
    <w:uiPriority w:val="99"/>
    <w:unhideWhenUsed/>
    <w:rsid w:val="00B65C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CC7"/>
  </w:style>
  <w:style w:type="paragraph" w:styleId="Fuzeile">
    <w:name w:val="footer"/>
    <w:basedOn w:val="Standard"/>
    <w:link w:val="FuzeileZchn"/>
    <w:uiPriority w:val="99"/>
    <w:unhideWhenUsed/>
    <w:rsid w:val="00B65C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E95D7-7B05-4E50-9B08-FABBB125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Wannenmacher</dc:creator>
  <cp:keywords/>
  <dc:description/>
  <cp:lastModifiedBy>Markus Wannenmacher</cp:lastModifiedBy>
  <cp:revision>3</cp:revision>
  <cp:lastPrinted>2020-09-14T06:34:00Z</cp:lastPrinted>
  <dcterms:created xsi:type="dcterms:W3CDTF">2020-09-29T05:28:00Z</dcterms:created>
  <dcterms:modified xsi:type="dcterms:W3CDTF">2020-09-29T05:33:00Z</dcterms:modified>
</cp:coreProperties>
</file>